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F3" w:rsidRDefault="0078064E" w:rsidP="0078064E">
      <w:pPr>
        <w:jc w:val="center"/>
        <w:rPr>
          <w:rFonts w:eastAsia="Times New Roman" w:cs="Arial"/>
          <w:color w:val="000000" w:themeColor="text1"/>
          <w:lang w:eastAsia="en-GB"/>
        </w:rPr>
      </w:pPr>
      <w:r>
        <w:rPr>
          <w:rFonts w:eastAsia="Times New Roman" w:cs="Arial"/>
          <w:color w:val="000000" w:themeColor="text1"/>
          <w:lang w:eastAsia="en-GB"/>
        </w:rPr>
        <w:t>Vampire Project – Press Release</w:t>
      </w:r>
    </w:p>
    <w:p w:rsidR="0078064E" w:rsidRDefault="0078064E" w:rsidP="0078064E">
      <w:pPr>
        <w:jc w:val="center"/>
        <w:rPr>
          <w:rFonts w:eastAsia="Times New Roman" w:cs="Arial"/>
          <w:color w:val="000000" w:themeColor="text1"/>
          <w:lang w:eastAsia="en-GB"/>
        </w:rPr>
      </w:pPr>
      <w:r>
        <w:rPr>
          <w:rFonts w:eastAsia="Times New Roman" w:cs="Arial"/>
          <w:color w:val="000000" w:themeColor="text1"/>
          <w:lang w:eastAsia="en-GB"/>
        </w:rPr>
        <w:t>September 2014</w:t>
      </w:r>
    </w:p>
    <w:p w:rsidR="0078064E" w:rsidRDefault="0078064E" w:rsidP="005F23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</w:p>
    <w:p w:rsidR="005F23C0" w:rsidRPr="00B9160A" w:rsidRDefault="00131F33" w:rsidP="005F23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b/>
          <w:sz w:val="28"/>
          <w:szCs w:val="28"/>
          <w:lang w:val="en-US"/>
        </w:rPr>
        <w:t>N</w:t>
      </w:r>
      <w:r w:rsidR="00575BCE" w:rsidRPr="00B9160A">
        <w:rPr>
          <w:rFonts w:ascii="Calibri" w:hAnsi="Calibri" w:cs="Calibri"/>
          <w:b/>
          <w:sz w:val="28"/>
          <w:szCs w:val="28"/>
          <w:lang w:val="en-US"/>
        </w:rPr>
        <w:t>ew catamaran foil design shows promise</w:t>
      </w:r>
    </w:p>
    <w:p w:rsidR="005F23C0" w:rsidRPr="00B9160A" w:rsidRDefault="005F23C0" w:rsidP="005F23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575BCE" w:rsidRPr="00B9160A" w:rsidRDefault="00575BCE" w:rsidP="005F23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 w:rsidRPr="00B9160A">
        <w:rPr>
          <w:rFonts w:ascii="Calibri" w:hAnsi="Calibri" w:cs="Calibri"/>
          <w:sz w:val="24"/>
          <w:szCs w:val="24"/>
          <w:lang w:val="en-US"/>
        </w:rPr>
        <w:t>A new catamaran foil design is</w:t>
      </w:r>
      <w:r w:rsidR="005F23C0" w:rsidRPr="00B9160A">
        <w:rPr>
          <w:rFonts w:ascii="Calibri" w:hAnsi="Calibri" w:cs="Calibri"/>
          <w:sz w:val="24"/>
          <w:szCs w:val="24"/>
          <w:lang w:val="en-US"/>
        </w:rPr>
        <w:t xml:space="preserve"> showing early and exciting promise. </w:t>
      </w:r>
      <w:r w:rsidRPr="00B9160A">
        <w:rPr>
          <w:rFonts w:ascii="Calibri" w:hAnsi="Calibri" w:cs="Calibri"/>
          <w:sz w:val="24"/>
          <w:szCs w:val="24"/>
          <w:lang w:val="en-US"/>
        </w:rPr>
        <w:t xml:space="preserve">   It is currently being </w:t>
      </w:r>
      <w:proofErr w:type="spellStart"/>
      <w:r w:rsidR="00131F33">
        <w:rPr>
          <w:rFonts w:ascii="Calibri" w:hAnsi="Calibri" w:cs="Calibri"/>
          <w:sz w:val="24"/>
          <w:szCs w:val="24"/>
          <w:lang w:val="en-US"/>
        </w:rPr>
        <w:t>trialled</w:t>
      </w:r>
      <w:proofErr w:type="spellEnd"/>
      <w:r w:rsidR="00131F33">
        <w:rPr>
          <w:rFonts w:ascii="Calibri" w:hAnsi="Calibri" w:cs="Calibri"/>
          <w:sz w:val="24"/>
          <w:szCs w:val="24"/>
          <w:lang w:val="en-US"/>
        </w:rPr>
        <w:t xml:space="preserve"> at </w:t>
      </w:r>
      <w:proofErr w:type="spellStart"/>
      <w:r w:rsidR="00131F33">
        <w:rPr>
          <w:rFonts w:ascii="Calibri" w:hAnsi="Calibri" w:cs="Calibri"/>
          <w:sz w:val="24"/>
          <w:szCs w:val="24"/>
          <w:lang w:val="en-US"/>
        </w:rPr>
        <w:t>Brightlingsea</w:t>
      </w:r>
      <w:proofErr w:type="spellEnd"/>
      <w:r w:rsidRPr="00B9160A">
        <w:rPr>
          <w:rFonts w:ascii="Calibri" w:hAnsi="Calibri" w:cs="Calibri"/>
          <w:sz w:val="24"/>
          <w:szCs w:val="24"/>
          <w:lang w:val="en-US"/>
        </w:rPr>
        <w:t xml:space="preserve"> on William Sunnucks’ </w:t>
      </w:r>
      <w:proofErr w:type="gramStart"/>
      <w:r w:rsidRPr="00B9160A">
        <w:rPr>
          <w:rFonts w:ascii="Calibri" w:hAnsi="Calibri" w:cs="Calibri"/>
          <w:sz w:val="24"/>
          <w:szCs w:val="24"/>
          <w:lang w:val="en-US"/>
        </w:rPr>
        <w:t>20 foot</w:t>
      </w:r>
      <w:proofErr w:type="gramEnd"/>
      <w:r w:rsidRPr="00B9160A">
        <w:rPr>
          <w:rFonts w:ascii="Calibri" w:hAnsi="Calibri" w:cs="Calibri"/>
          <w:sz w:val="24"/>
          <w:szCs w:val="24"/>
          <w:lang w:val="en-US"/>
        </w:rPr>
        <w:t xml:space="preserve"> Vampire</w:t>
      </w:r>
      <w:r w:rsidR="00B9160A" w:rsidRPr="00B9160A">
        <w:rPr>
          <w:rFonts w:ascii="Calibri" w:hAnsi="Calibri" w:cs="Calibri"/>
          <w:sz w:val="24"/>
          <w:szCs w:val="24"/>
          <w:lang w:val="en-US"/>
        </w:rPr>
        <w:t xml:space="preserve"> and will make its race debut in the </w:t>
      </w:r>
      <w:proofErr w:type="spellStart"/>
      <w:r w:rsidR="00CF6901">
        <w:rPr>
          <w:rFonts w:ascii="Calibri" w:hAnsi="Calibri" w:cs="Calibri"/>
          <w:sz w:val="24"/>
          <w:szCs w:val="24"/>
          <w:lang w:val="en-US"/>
        </w:rPr>
        <w:t>Vattenfall</w:t>
      </w:r>
      <w:proofErr w:type="spellEnd"/>
      <w:r w:rsidR="00CF690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9160A" w:rsidRPr="00B9160A">
        <w:rPr>
          <w:rFonts w:ascii="Calibri" w:hAnsi="Calibri" w:cs="Calibri"/>
          <w:sz w:val="24"/>
          <w:szCs w:val="24"/>
          <w:lang w:val="en-US"/>
        </w:rPr>
        <w:t>Whitstable</w:t>
      </w:r>
      <w:proofErr w:type="spellEnd"/>
      <w:r w:rsidR="00B9160A" w:rsidRPr="00B9160A">
        <w:rPr>
          <w:rFonts w:ascii="Calibri" w:hAnsi="Calibri" w:cs="Calibri"/>
          <w:sz w:val="24"/>
          <w:szCs w:val="24"/>
          <w:lang w:val="en-US"/>
        </w:rPr>
        <w:t xml:space="preserve"> Forts Race on 13/14 September 2014</w:t>
      </w:r>
      <w:r w:rsidRPr="00B9160A">
        <w:rPr>
          <w:rFonts w:ascii="Calibri" w:hAnsi="Calibri" w:cs="Calibri"/>
          <w:sz w:val="24"/>
          <w:szCs w:val="24"/>
          <w:lang w:val="en-US"/>
        </w:rPr>
        <w:t xml:space="preserve">.  </w:t>
      </w:r>
      <w:r w:rsidR="002855B5">
        <w:rPr>
          <w:rFonts w:ascii="Calibri" w:hAnsi="Calibri" w:cs="Calibri"/>
          <w:sz w:val="24"/>
          <w:szCs w:val="24"/>
          <w:lang w:val="en-US"/>
        </w:rPr>
        <w:t xml:space="preserve">Downwind speeds are consistently over 20 knots peaking at around 26 knots.  </w:t>
      </w:r>
      <w:r w:rsidRPr="00B9160A">
        <w:rPr>
          <w:rFonts w:ascii="Calibri" w:hAnsi="Calibri" w:cs="Calibri"/>
          <w:sz w:val="24"/>
          <w:szCs w:val="24"/>
          <w:lang w:val="en-US"/>
        </w:rPr>
        <w:t>When the</w:t>
      </w:r>
      <w:r w:rsidR="00131F33">
        <w:rPr>
          <w:rFonts w:ascii="Calibri" w:hAnsi="Calibri" w:cs="Calibri"/>
          <w:sz w:val="24"/>
          <w:szCs w:val="24"/>
          <w:lang w:val="en-US"/>
        </w:rPr>
        <w:t xml:space="preserve"> development work is complete the technology</w:t>
      </w:r>
      <w:r w:rsidRPr="00B9160A">
        <w:rPr>
          <w:rFonts w:ascii="Calibri" w:hAnsi="Calibri" w:cs="Calibri"/>
          <w:sz w:val="24"/>
          <w:szCs w:val="24"/>
          <w:lang w:val="en-US"/>
        </w:rPr>
        <w:t xml:space="preserve"> should be transfe</w:t>
      </w:r>
      <w:r w:rsidR="00B9160A" w:rsidRPr="00B9160A">
        <w:rPr>
          <w:rFonts w:ascii="Calibri" w:hAnsi="Calibri" w:cs="Calibri"/>
          <w:sz w:val="24"/>
          <w:szCs w:val="24"/>
          <w:lang w:val="en-US"/>
        </w:rPr>
        <w:t xml:space="preserve">rable to other </w:t>
      </w:r>
      <w:r w:rsidR="008B5F90">
        <w:rPr>
          <w:rFonts w:ascii="Calibri" w:hAnsi="Calibri" w:cs="Calibri"/>
          <w:sz w:val="24"/>
          <w:szCs w:val="24"/>
          <w:lang w:val="en-US"/>
        </w:rPr>
        <w:t>catamaran platforms</w:t>
      </w:r>
      <w:r w:rsidR="00B9160A" w:rsidRPr="00B9160A">
        <w:rPr>
          <w:rFonts w:ascii="Calibri" w:hAnsi="Calibri" w:cs="Calibri"/>
          <w:sz w:val="24"/>
          <w:szCs w:val="24"/>
          <w:lang w:val="en-US"/>
        </w:rPr>
        <w:t xml:space="preserve"> such as the Tornado, F16 and F18.</w:t>
      </w:r>
    </w:p>
    <w:p w:rsidR="005F23C0" w:rsidRDefault="005F23C0" w:rsidP="00FC5618">
      <w:pPr>
        <w:rPr>
          <w:rFonts w:ascii="Calibri" w:hAnsi="Calibri" w:cs="Calibri"/>
          <w:sz w:val="24"/>
          <w:szCs w:val="24"/>
          <w:lang w:val="en-US"/>
        </w:rPr>
      </w:pPr>
      <w:r w:rsidRPr="00B9160A">
        <w:rPr>
          <w:rFonts w:ascii="Calibri" w:hAnsi="Calibri" w:cs="Calibri"/>
          <w:sz w:val="24"/>
          <w:szCs w:val="24"/>
          <w:lang w:val="en-US"/>
        </w:rPr>
        <w:t>.</w:t>
      </w:r>
    </w:p>
    <w:p w:rsidR="0078064E" w:rsidRPr="00DA1E0A" w:rsidRDefault="00DA1E0A" w:rsidP="00DA1E0A">
      <w:pPr>
        <w:jc w:val="center"/>
        <w:rPr>
          <w:rFonts w:eastAsia="Times New Roman" w:cs="Arial"/>
          <w:b/>
          <w:color w:val="000000" w:themeColor="text1"/>
          <w:sz w:val="24"/>
          <w:szCs w:val="24"/>
          <w:lang w:eastAsia="en-GB"/>
        </w:rPr>
      </w:pP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6E54969" wp14:editId="324B959F">
            <wp:extent cx="4800600" cy="3629721"/>
            <wp:effectExtent l="0" t="0" r="0" b="2540"/>
            <wp:docPr id="13" name="Picture 13" descr="Macintosh HD:Users:william:Desktop:Screen Shot 2014-08-26 at 12.4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william:Desktop:Screen Shot 2014-08-26 at 12.44.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51" cy="36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F6" w:rsidRDefault="00B9160A" w:rsidP="00B9160A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This is the first catamaran t</w:t>
      </w:r>
      <w:r w:rsidR="00131F33">
        <w:rPr>
          <w:rFonts w:eastAsia="Times New Roman" w:cs="Arial"/>
          <w:color w:val="000000" w:themeColor="text1"/>
          <w:sz w:val="24"/>
          <w:szCs w:val="24"/>
          <w:lang w:eastAsia="en-GB"/>
        </w:rPr>
        <w:t>o be fitted with canted T foils</w:t>
      </w:r>
      <w:r w:rsidR="0078064E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. </w:t>
      </w:r>
      <w:r w:rsidR="00CF6901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The </w:t>
      </w:r>
      <w:proofErr w:type="gramStart"/>
      <w:r w:rsidR="00CF6901">
        <w:rPr>
          <w:rFonts w:eastAsia="Times New Roman" w:cs="Arial"/>
          <w:color w:val="000000" w:themeColor="text1"/>
          <w:sz w:val="24"/>
          <w:szCs w:val="24"/>
          <w:lang w:eastAsia="en-GB"/>
        </w:rPr>
        <w:t>20 degree</w:t>
      </w:r>
      <w:proofErr w:type="gramEnd"/>
      <w:r w:rsidR="00CF6901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outwards cant is designed to give least drag, imitating the windward heel of a moth sailing upwind.</w:t>
      </w:r>
    </w:p>
    <w:p w:rsidR="002855B5" w:rsidRDefault="00B9160A" w:rsidP="00B9160A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The windward foil can be hoisted out of the water without disconnecting the control wand mounted on the bow – a gull wing system that may well be another first.</w:t>
      </w:r>
      <w:r w:rsidR="00131F33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r w:rsidR="002855B5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The gull wings have other advantages: </w:t>
      </w:r>
    </w:p>
    <w:p w:rsidR="00CF6901" w:rsidRPr="00CF6901" w:rsidRDefault="00B528F6" w:rsidP="00CF6901">
      <w:pPr>
        <w:pStyle w:val="ListParagraph"/>
        <w:numPr>
          <w:ilvl w:val="0"/>
          <w:numId w:val="4"/>
        </w:num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There is no need to insert the foils from the bottom of the boat, allowing it to </w:t>
      </w:r>
      <w:r w:rsidR="002855B5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be easily asse</w:t>
      </w:r>
      <w:r w:rsid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mbled </w:t>
      </w:r>
      <w:r w:rsidR="00CF6901" w:rsidRP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and launched from a beach</w:t>
      </w:r>
      <w:r w:rsidR="002855B5" w:rsidRP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.</w:t>
      </w:r>
      <w:r w:rsidR="00CF6901" w:rsidRP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2855B5" w:rsidRPr="00CF6901" w:rsidRDefault="00CF6901" w:rsidP="00CF6901">
      <w:pPr>
        <w:pStyle w:val="ListParagraph"/>
        <w:numPr>
          <w:ilvl w:val="0"/>
          <w:numId w:val="4"/>
        </w:num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Light wind performance is enhanced by withdrawing the foils completely and using conventional daggerboards.  </w:t>
      </w:r>
    </w:p>
    <w:p w:rsidR="00F407B8" w:rsidRDefault="00F407B8" w:rsidP="00B9160A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F407B8">
        <w:rPr>
          <w:rFonts w:eastAsia="Times New Roman" w:cs="Arial"/>
          <w:color w:val="000000" w:themeColor="text1"/>
          <w:sz w:val="24"/>
          <w:szCs w:val="24"/>
          <w:lang w:eastAsia="en-GB"/>
        </w:rPr>
        <w:t>The Vampire, o</w:t>
      </w:r>
      <w:r w:rsidR="0078064E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riginally an M20 from </w:t>
      </w:r>
      <w:proofErr w:type="spellStart"/>
      <w:r w:rsidR="0078064E">
        <w:rPr>
          <w:rFonts w:eastAsia="Times New Roman" w:cs="Arial"/>
          <w:color w:val="000000" w:themeColor="text1"/>
          <w:sz w:val="24"/>
          <w:szCs w:val="24"/>
          <w:lang w:eastAsia="en-GB"/>
        </w:rPr>
        <w:t>Marstrom</w:t>
      </w:r>
      <w:proofErr w:type="spellEnd"/>
      <w:r w:rsidR="0078064E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C</w:t>
      </w:r>
      <w:r w:rsidRPr="00F407B8">
        <w:rPr>
          <w:rFonts w:eastAsia="Times New Roman" w:cs="Arial"/>
          <w:color w:val="000000" w:themeColor="text1"/>
          <w:sz w:val="24"/>
          <w:szCs w:val="24"/>
          <w:lang w:eastAsia="en-GB"/>
        </w:rPr>
        <w:t>omposites in Sweden, is 20 foot long and 12 foot wide sportin</w:t>
      </w:r>
      <w:r w:rsidR="00F950E7">
        <w:rPr>
          <w:rFonts w:eastAsia="Times New Roman" w:cs="Arial"/>
          <w:color w:val="000000" w:themeColor="text1"/>
          <w:sz w:val="24"/>
          <w:szCs w:val="24"/>
          <w:lang w:eastAsia="en-GB"/>
        </w:rPr>
        <w:t>g a 27sqm rig, and a further 27</w:t>
      </w:r>
      <w:r w:rsidRPr="00F407B8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sqm spinnaker.  Over the last four years it has taken line honours in the major UK and North European long distance races such as Round Texel, Raid de </w:t>
      </w:r>
      <w:proofErr w:type="spellStart"/>
      <w:r w:rsidRPr="00F407B8">
        <w:rPr>
          <w:rFonts w:eastAsia="Times New Roman" w:cs="Arial"/>
          <w:color w:val="000000" w:themeColor="text1"/>
          <w:sz w:val="24"/>
          <w:szCs w:val="24"/>
          <w:lang w:eastAsia="en-GB"/>
        </w:rPr>
        <w:t>Houat</w:t>
      </w:r>
      <w:proofErr w:type="spellEnd"/>
      <w:r w:rsidRPr="00F407B8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, Kent Forts Race and the Three Piers Race.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7"/>
        <w:gridCol w:w="4075"/>
      </w:tblGrid>
      <w:tr w:rsidR="00E055BF" w:rsidTr="00E055BF">
        <w:tc>
          <w:tcPr>
            <w:tcW w:w="4621" w:type="dxa"/>
          </w:tcPr>
          <w:p w:rsidR="00E055BF" w:rsidRDefault="00DA1E0A" w:rsidP="00E055BF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noProof/>
                <w:color w:val="000000" w:themeColor="text1"/>
                <w:lang w:val="en-US"/>
              </w:rPr>
              <w:drawing>
                <wp:inline distT="0" distB="0" distL="0" distR="0" wp14:anchorId="66E52DBE" wp14:editId="073A3FEF">
                  <wp:extent cx="3222875" cy="2451100"/>
                  <wp:effectExtent l="0" t="0" r="3175" b="0"/>
                  <wp:docPr id="3" name="Picture 3" descr="Macintosh HD:Users:william:Desktop:Screen Shot 2014-08-26 at 12.21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william:Desktop:Screen Shot 2014-08-26 at 12.21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58" cy="245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055BF" w:rsidRDefault="00E055BF" w:rsidP="00E055BF">
            <w:pPr>
              <w:rPr>
                <w:rFonts w:eastAsia="Times New Roman" w:cs="Arial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A05084D" wp14:editId="5DBE3482">
                  <wp:extent cx="2515226" cy="1536700"/>
                  <wp:effectExtent l="0" t="0" r="0" b="0"/>
                  <wp:docPr id="11" name="Picture 11" descr="Macintosh HD:Users:william:Desktop:Screen Shot 2014-09-02 at 12.19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william:Desktop:Screen Shot 2014-09-02 at 12.19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59" cy="15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5BF" w:rsidTr="00E055BF">
        <w:tc>
          <w:tcPr>
            <w:tcW w:w="4621" w:type="dxa"/>
          </w:tcPr>
          <w:p w:rsidR="00E055BF" w:rsidRPr="008B5F90" w:rsidRDefault="00E055BF" w:rsidP="00E055BF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t>The Vampire foiling in light winds</w:t>
            </w:r>
          </w:p>
        </w:tc>
        <w:tc>
          <w:tcPr>
            <w:tcW w:w="4621" w:type="dxa"/>
          </w:tcPr>
          <w:p w:rsidR="00E055BF" w:rsidRDefault="00E055BF" w:rsidP="00E055BF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t>Vampire foil configuration with windward board raised</w:t>
            </w:r>
          </w:p>
        </w:tc>
      </w:tr>
    </w:tbl>
    <w:p w:rsidR="00B62FE7" w:rsidRPr="008B5F90" w:rsidRDefault="00B62FE7" w:rsidP="00E055BF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</w:p>
    <w:p w:rsidR="00B62FE7" w:rsidRDefault="00DA1E0A" w:rsidP="00B9160A">
      <w:pPr>
        <w:rPr>
          <w:rFonts w:eastAsia="Times New Roman" w:cs="Arial"/>
          <w:b/>
          <w:color w:val="000000" w:themeColor="text1"/>
          <w:sz w:val="24"/>
          <w:szCs w:val="24"/>
          <w:lang w:eastAsia="en-GB"/>
        </w:rPr>
      </w:pPr>
      <w:r>
        <w:rPr>
          <w:rFonts w:eastAsia="Times New Roman" w:cs="Arial"/>
          <w:b/>
          <w:color w:val="000000" w:themeColor="text1"/>
          <w:sz w:val="24"/>
          <w:szCs w:val="24"/>
          <w:lang w:eastAsia="en-GB"/>
        </w:rPr>
        <w:t>The development team</w:t>
      </w:r>
    </w:p>
    <w:p w:rsidR="00B9160A" w:rsidRPr="008B5F90" w:rsidRDefault="00B9160A" w:rsidP="00B9160A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8B5F90">
        <w:rPr>
          <w:rFonts w:eastAsia="Times New Roman" w:cs="Arial"/>
          <w:b/>
          <w:color w:val="000000" w:themeColor="text1"/>
          <w:sz w:val="24"/>
          <w:szCs w:val="24"/>
          <w:lang w:eastAsia="en-GB"/>
        </w:rPr>
        <w:t>William Sunnucks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has been seeking a way to combine moth and catamaran technology since </w:t>
      </w:r>
      <w:r w:rsidR="00131F33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learning to sail a Moth in 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2009.  Further inspired by the </w:t>
      </w:r>
      <w:r w:rsid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2013 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C Class </w:t>
      </w:r>
      <w:r w:rsid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championship in Falmouth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, he drew up the canted T foil concept </w:t>
      </w:r>
      <w:r w:rsidR="00594FCA">
        <w:rPr>
          <w:rFonts w:eastAsia="Times New Roman" w:cs="Arial"/>
          <w:color w:val="000000" w:themeColor="text1"/>
          <w:sz w:val="24"/>
          <w:szCs w:val="24"/>
          <w:lang w:eastAsia="en-GB"/>
        </w:rPr>
        <w:t>to be built on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the Vampire as the test bed.</w:t>
      </w:r>
    </w:p>
    <w:p w:rsidR="00B9160A" w:rsidRPr="008B5F90" w:rsidRDefault="00B9160A" w:rsidP="00B9160A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proofErr w:type="gramStart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The concept was developed</w:t>
      </w:r>
      <w:r w:rsidR="00F950E7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by fluid </w:t>
      </w:r>
      <w:proofErr w:type="spellStart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dynamicist</w:t>
      </w:r>
      <w:proofErr w:type="spellEnd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r w:rsidRPr="008B5F90">
        <w:rPr>
          <w:rFonts w:eastAsia="Times New Roman" w:cs="Arial"/>
          <w:b/>
          <w:color w:val="000000" w:themeColor="text1"/>
          <w:sz w:val="24"/>
          <w:szCs w:val="24"/>
          <w:lang w:eastAsia="en-GB"/>
        </w:rPr>
        <w:t xml:space="preserve">Kevin </w:t>
      </w:r>
      <w:proofErr w:type="spellStart"/>
      <w:r w:rsidRPr="008B5F90">
        <w:rPr>
          <w:rFonts w:eastAsia="Times New Roman" w:cs="Arial"/>
          <w:b/>
          <w:color w:val="000000" w:themeColor="text1"/>
          <w:sz w:val="24"/>
          <w:szCs w:val="24"/>
          <w:lang w:eastAsia="en-GB"/>
        </w:rPr>
        <w:t>Ellway</w:t>
      </w:r>
      <w:proofErr w:type="spellEnd"/>
      <w:proofErr w:type="gramEnd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, designer of the </w:t>
      </w:r>
      <w:proofErr w:type="spellStart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Exocet</w:t>
      </w:r>
      <w:proofErr w:type="spellEnd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International Moth, the first to be designed completely using mathematical models.  Scores of virtual moth designs were “flown” before putting the final design into production, and the same </w:t>
      </w:r>
      <w:r w:rsidR="00594FCA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general 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approach has been taken with the Vampire project.  He is now working on rig developments to get the best out of the platform.</w:t>
      </w:r>
    </w:p>
    <w:p w:rsidR="00B9160A" w:rsidRDefault="00B9160A" w:rsidP="00FC5618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The foils have been built </w:t>
      </w:r>
      <w:r w:rsid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in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Brightlingsea</w:t>
      </w:r>
      <w:proofErr w:type="spellEnd"/>
      <w:r w:rsid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Essex by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r w:rsidRPr="008B5F90">
        <w:rPr>
          <w:rFonts w:eastAsia="Times New Roman" w:cs="Arial"/>
          <w:b/>
          <w:color w:val="000000" w:themeColor="text1"/>
          <w:sz w:val="24"/>
          <w:szCs w:val="24"/>
          <w:lang w:eastAsia="en-GB"/>
        </w:rPr>
        <w:t xml:space="preserve">Graham </w:t>
      </w:r>
      <w:proofErr w:type="spellStart"/>
      <w:proofErr w:type="gramStart"/>
      <w:r w:rsidRPr="008B5F90">
        <w:rPr>
          <w:rFonts w:eastAsia="Times New Roman" w:cs="Arial"/>
          <w:b/>
          <w:color w:val="000000" w:themeColor="text1"/>
          <w:sz w:val="24"/>
          <w:szCs w:val="24"/>
          <w:lang w:eastAsia="en-GB"/>
        </w:rPr>
        <w:t>Eeles</w:t>
      </w:r>
      <w:proofErr w:type="spellEnd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 a</w:t>
      </w:r>
      <w:proofErr w:type="gramEnd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specialist </w:t>
      </w:r>
      <w:r w:rsid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boat</w:t>
      </w:r>
      <w:r w:rsidR="00131F33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r w:rsid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builder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engaged in a number of innovative projects.  He has converted the desktop theory into strong and practical foils and has been coaching for the early test outings.</w:t>
      </w:r>
    </w:p>
    <w:p w:rsidR="00E055BF" w:rsidRPr="008B5F90" w:rsidRDefault="00E055BF" w:rsidP="00FC5618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</w:p>
    <w:p w:rsidR="00FA0329" w:rsidRPr="00B62FE7" w:rsidRDefault="00FA0329" w:rsidP="0092493E">
      <w:pP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</w:pPr>
    </w:p>
    <w:p w:rsidR="00B9160A" w:rsidRDefault="00081C73" w:rsidP="00FC5618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proofErr w:type="gramStart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Enquiries to William Sunnucks</w:t>
      </w:r>
      <w:r w:rsidR="00E055BF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, East Gores Farm, </w:t>
      </w:r>
      <w:proofErr w:type="spellStart"/>
      <w:r w:rsidR="00E055BF">
        <w:rPr>
          <w:rFonts w:eastAsia="Times New Roman" w:cs="Arial"/>
          <w:color w:val="000000" w:themeColor="text1"/>
          <w:sz w:val="24"/>
          <w:szCs w:val="24"/>
          <w:lang w:eastAsia="en-GB"/>
        </w:rPr>
        <w:t>Coggeshall</w:t>
      </w:r>
      <w:proofErr w:type="spellEnd"/>
      <w:r w:rsidR="00E055BF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CO6 1RZ or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</w:t>
      </w:r>
      <w:hyperlink r:id="rId11" w:history="1">
        <w:r w:rsidRPr="008B5F90">
          <w:rPr>
            <w:rStyle w:val="Hyperlink"/>
            <w:rFonts w:eastAsia="Times New Roman" w:cs="Arial"/>
            <w:sz w:val="24"/>
            <w:szCs w:val="24"/>
            <w:lang w:eastAsia="en-GB"/>
          </w:rPr>
          <w:t>William@sunnucks.co.uk</w:t>
        </w:r>
      </w:hyperlink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or 07771940763.</w:t>
      </w:r>
      <w:proofErr w:type="gramEnd"/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 At present </w:t>
      </w:r>
      <w:r w:rsidR="008A5F33"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the photos and </w:t>
      </w:r>
      <w:r w:rsidR="00FE622D"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video </w:t>
      </w:r>
      <w:r w:rsidR="008A5F33"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footage are rudimentary</w:t>
      </w:r>
      <w:r w:rsidR="00FE622D"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, b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ut </w:t>
      </w:r>
      <w:r w:rsidR="008A5F33"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>better ones will be available in due course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.  </w:t>
      </w:r>
      <w:r w:rsidR="00131F33">
        <w:rPr>
          <w:rFonts w:eastAsia="Times New Roman" w:cs="Arial"/>
          <w:color w:val="000000" w:themeColor="text1"/>
          <w:sz w:val="24"/>
          <w:szCs w:val="24"/>
          <w:lang w:eastAsia="en-GB"/>
        </w:rPr>
        <w:t>Further decisions</w:t>
      </w:r>
      <w:r w:rsidRPr="008B5F9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on the sailing programme will be made over the coming weeks.</w:t>
      </w:r>
    </w:p>
    <w:p w:rsidR="00F950E7" w:rsidRDefault="00B9160A" w:rsidP="00FC5618">
      <w:pPr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</w:pPr>
      <w:r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>Notes on</w:t>
      </w:r>
      <w:r w:rsidR="002855B5"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 xml:space="preserve"> </w:t>
      </w:r>
      <w:r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>foiling</w:t>
      </w:r>
      <w:r w:rsidR="00E055BF"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 xml:space="preserve"> configurations</w:t>
      </w:r>
      <w:r w:rsidR="00CF6901"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 xml:space="preserve"> –</w:t>
      </w:r>
      <w:r w:rsidR="00F950E7"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 xml:space="preserve"> for</w:t>
      </w:r>
      <w:r w:rsidR="00CF6901">
        <w:rPr>
          <w:rFonts w:eastAsia="Times New Roman" w:cs="Arial"/>
          <w:b/>
          <w:noProof/>
          <w:color w:val="000000" w:themeColor="text1"/>
          <w:sz w:val="24"/>
          <w:szCs w:val="24"/>
          <w:lang w:val="en-US"/>
        </w:rPr>
        <w:t xml:space="preserve"> information</w:t>
      </w:r>
    </w:p>
    <w:p w:rsidR="00B9160A" w:rsidRPr="00CF6901" w:rsidRDefault="00B9160A" w:rsidP="00FC5618">
      <w:pPr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The International Moth class started foiling at speed about 10 years ago</w:t>
      </w:r>
      <w:r w:rsidR="00F950E7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.  It</w:t>
      </w: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 has now established itself as </w:t>
      </w:r>
      <w:r w:rsidR="003B5E4D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the fastest sailing dinghy</w:t>
      </w:r>
      <w:r w:rsid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 with a Portsmouth number of 590, </w:t>
      </w:r>
      <w:r w:rsidR="00F950E7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nearly </w:t>
      </w:r>
      <w:r w:rsidR="00CF6901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15% faster than an F18 catamaran</w:t>
      </w: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.</w:t>
      </w:r>
      <w:r w:rsidR="003E6156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  They use T foils with a wand to control the ride height.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4826"/>
      </w:tblGrid>
      <w:tr w:rsidR="00E055BF" w:rsidTr="00F950E7">
        <w:tc>
          <w:tcPr>
            <w:tcW w:w="4416" w:type="dxa"/>
          </w:tcPr>
          <w:p w:rsidR="00E055BF" w:rsidRDefault="00E605BA" w:rsidP="00FC5618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C1AD8A2" wp14:editId="03ED6B66">
                  <wp:extent cx="2661779" cy="2425700"/>
                  <wp:effectExtent l="0" t="0" r="5715" b="0"/>
                  <wp:docPr id="1" name="Picture 1" descr="Macintosh HD:Users:william:Desktop:Screen Shot 2014-09-03 at 12.52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william:Desktop:Screen Shot 2014-09-03 at 12.52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975" cy="24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</w:tcPr>
          <w:p w:rsidR="00E055BF" w:rsidRDefault="00E055BF" w:rsidP="00FC5618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5949279" wp14:editId="2053AC11">
                  <wp:extent cx="2561679" cy="2311400"/>
                  <wp:effectExtent l="0" t="0" r="3810" b="0"/>
                  <wp:docPr id="4" name="Picture 4" descr="Macintosh HD:Users:william:Desktop:Screen Shot 2014-09-02 at 12.19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william:Desktop:Screen Shot 2014-09-02 at 12.19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79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60A" w:rsidRDefault="003E6156" w:rsidP="00FC5618">
      <w:pP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</w:pP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T foils were first applied to a catamaran by the “Off Yer Rocker” C Class team</w:t>
      </w:r>
      <w:r w:rsidR="003B5E4D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 in 2007</w:t>
      </w: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.  The foils were vertical and both remained in the water.  The boat flew, but was never </w:t>
      </w:r>
      <w:r w:rsidR="003B5E4D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thought to be </w:t>
      </w:r>
      <w:r w:rsidR="002855B5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fast.</w:t>
      </w:r>
      <w:r w:rsidR="00E605BA"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 xml:space="preserve">  More recently the Whisper project supported by Southampton University has been following this line of devleopment.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5"/>
        <w:gridCol w:w="3827"/>
      </w:tblGrid>
      <w:tr w:rsidR="00E055BF" w:rsidTr="00E055BF">
        <w:tc>
          <w:tcPr>
            <w:tcW w:w="5743" w:type="dxa"/>
          </w:tcPr>
          <w:p w:rsidR="00E055BF" w:rsidRDefault="00E055BF" w:rsidP="00FC5618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B600548" wp14:editId="3DB77359">
                  <wp:extent cx="3510525" cy="1447800"/>
                  <wp:effectExtent l="0" t="0" r="0" b="0"/>
                  <wp:docPr id="9" name="Picture 9" descr="Macintosh HD:Users:william:Desktop:Screen Shot 2014-09-01 at 09.2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william:Desktop:Screen Shot 2014-09-01 at 09.2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659" cy="144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E055BF" w:rsidRDefault="00E055BF" w:rsidP="00FC5618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B9647ED" wp14:editId="2E0C6FA7">
                  <wp:extent cx="2432931" cy="1117600"/>
                  <wp:effectExtent l="0" t="0" r="5715" b="0"/>
                  <wp:docPr id="8" name="Picture 8" descr="Macintosh HD:Users:william:Desktop:Screen Shot 2014-09-02 at 12.19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william:Desktop:Screen Shot 2014-09-02 at 12.19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64" cy="111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FCA" w:rsidRDefault="00594FCA" w:rsidP="00594FCA">
      <w:pP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</w:pPr>
      <w: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  <w:t>The 2013 America’s cup saw 72 foot catamarans foiling at 40 knots downwind.  This L Foil technology was also applied in the C Class Championship, “the LittleCup”, at Falmouth in September 2013.  Commercial production has started using the same principles on the Flying Phantom and Nacra FCS.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706"/>
      </w:tblGrid>
      <w:tr w:rsidR="00E055BF" w:rsidTr="00F950E7">
        <w:tc>
          <w:tcPr>
            <w:tcW w:w="4536" w:type="dxa"/>
          </w:tcPr>
          <w:p w:rsidR="00E055BF" w:rsidRDefault="00E055BF" w:rsidP="00594FCA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6157ADB2" wp14:editId="7BAF7CB9">
                  <wp:extent cx="2743200" cy="1642271"/>
                  <wp:effectExtent l="0" t="0" r="0" b="8890"/>
                  <wp:docPr id="12" name="Picture 12" descr="Macintosh HD:Users:william:Desktop:Screen Shot 2014-09-01 at 10.02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william:Desktop:Screen Shot 2014-09-01 at 10.02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08" cy="164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E055BF" w:rsidRDefault="00E055BF" w:rsidP="00594FCA">
            <w:pP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B8A9687" wp14:editId="318D1785">
                  <wp:extent cx="2667000" cy="1575555"/>
                  <wp:effectExtent l="0" t="0" r="0" b="0"/>
                  <wp:docPr id="5" name="Picture 5" descr="Macintosh HD:Users:william:Desktop:Screen Shot 2014-09-02 at 12.19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william:Desktop:Screen Shot 2014-09-02 at 12.19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46" cy="15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60A" w:rsidRPr="002855B5" w:rsidRDefault="00B9160A" w:rsidP="00FC5618">
      <w:pPr>
        <w:rPr>
          <w:rFonts w:eastAsia="Times New Roman" w:cs="Arial"/>
          <w:noProof/>
          <w:color w:val="000000" w:themeColor="text1"/>
          <w:sz w:val="24"/>
          <w:szCs w:val="24"/>
          <w:lang w:val="en-US"/>
        </w:rPr>
      </w:pPr>
    </w:p>
    <w:sectPr w:rsidR="00B9160A" w:rsidRPr="002855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1FF" w:rsidRDefault="007101FF" w:rsidP="00081C73">
      <w:pPr>
        <w:spacing w:after="0" w:line="240" w:lineRule="auto"/>
      </w:pPr>
      <w:r>
        <w:separator/>
      </w:r>
    </w:p>
  </w:endnote>
  <w:endnote w:type="continuationSeparator" w:id="0">
    <w:p w:rsidR="007101FF" w:rsidRDefault="007101FF" w:rsidP="0008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1FF" w:rsidRDefault="007101FF" w:rsidP="00081C73">
      <w:pPr>
        <w:spacing w:after="0" w:line="240" w:lineRule="auto"/>
      </w:pPr>
      <w:r>
        <w:separator/>
      </w:r>
    </w:p>
  </w:footnote>
  <w:footnote w:type="continuationSeparator" w:id="0">
    <w:p w:rsidR="007101FF" w:rsidRDefault="007101FF" w:rsidP="00081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0BA"/>
    <w:multiLevelType w:val="hybridMultilevel"/>
    <w:tmpl w:val="FB9C4196"/>
    <w:lvl w:ilvl="0" w:tplc="B43007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B6CCB"/>
    <w:multiLevelType w:val="hybridMultilevel"/>
    <w:tmpl w:val="ED48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F1C"/>
    <w:multiLevelType w:val="hybridMultilevel"/>
    <w:tmpl w:val="31AC1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E1398"/>
    <w:multiLevelType w:val="hybridMultilevel"/>
    <w:tmpl w:val="E6340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E4"/>
    <w:rsid w:val="000150BF"/>
    <w:rsid w:val="00017F87"/>
    <w:rsid w:val="00081C73"/>
    <w:rsid w:val="000E55C3"/>
    <w:rsid w:val="000E5D56"/>
    <w:rsid w:val="00126A99"/>
    <w:rsid w:val="00131F33"/>
    <w:rsid w:val="00161072"/>
    <w:rsid w:val="00182702"/>
    <w:rsid w:val="001B222E"/>
    <w:rsid w:val="00221EEE"/>
    <w:rsid w:val="002252C6"/>
    <w:rsid w:val="0026089A"/>
    <w:rsid w:val="00267C3E"/>
    <w:rsid w:val="00284074"/>
    <w:rsid w:val="002855B5"/>
    <w:rsid w:val="0029653B"/>
    <w:rsid w:val="00297BBC"/>
    <w:rsid w:val="002A121B"/>
    <w:rsid w:val="002C0390"/>
    <w:rsid w:val="002E2E6F"/>
    <w:rsid w:val="00372526"/>
    <w:rsid w:val="0038014C"/>
    <w:rsid w:val="00382489"/>
    <w:rsid w:val="00386668"/>
    <w:rsid w:val="00396E3D"/>
    <w:rsid w:val="003B5E4D"/>
    <w:rsid w:val="003E6156"/>
    <w:rsid w:val="00517CBB"/>
    <w:rsid w:val="00566D47"/>
    <w:rsid w:val="00575BCE"/>
    <w:rsid w:val="00594FCA"/>
    <w:rsid w:val="005D2DE4"/>
    <w:rsid w:val="005F23C0"/>
    <w:rsid w:val="00652E09"/>
    <w:rsid w:val="006A1CAA"/>
    <w:rsid w:val="006D3302"/>
    <w:rsid w:val="007101FF"/>
    <w:rsid w:val="00733D48"/>
    <w:rsid w:val="007375D7"/>
    <w:rsid w:val="00742C74"/>
    <w:rsid w:val="00746423"/>
    <w:rsid w:val="00751414"/>
    <w:rsid w:val="00761D58"/>
    <w:rsid w:val="0078064E"/>
    <w:rsid w:val="007A6442"/>
    <w:rsid w:val="007D10AF"/>
    <w:rsid w:val="007F24F8"/>
    <w:rsid w:val="008018BF"/>
    <w:rsid w:val="00802834"/>
    <w:rsid w:val="008075F7"/>
    <w:rsid w:val="00820085"/>
    <w:rsid w:val="008365F4"/>
    <w:rsid w:val="00857E37"/>
    <w:rsid w:val="008903F3"/>
    <w:rsid w:val="008927D8"/>
    <w:rsid w:val="008A5F33"/>
    <w:rsid w:val="008B5F90"/>
    <w:rsid w:val="009014CE"/>
    <w:rsid w:val="00901FEE"/>
    <w:rsid w:val="00906E72"/>
    <w:rsid w:val="00920F85"/>
    <w:rsid w:val="00921623"/>
    <w:rsid w:val="0092493E"/>
    <w:rsid w:val="0097186B"/>
    <w:rsid w:val="00990A28"/>
    <w:rsid w:val="009A4B32"/>
    <w:rsid w:val="009E1CE0"/>
    <w:rsid w:val="00A408C5"/>
    <w:rsid w:val="00A679AD"/>
    <w:rsid w:val="00AE6922"/>
    <w:rsid w:val="00B0408C"/>
    <w:rsid w:val="00B35A04"/>
    <w:rsid w:val="00B528F6"/>
    <w:rsid w:val="00B62FE7"/>
    <w:rsid w:val="00B80EE4"/>
    <w:rsid w:val="00B9160A"/>
    <w:rsid w:val="00BD132D"/>
    <w:rsid w:val="00C4606C"/>
    <w:rsid w:val="00C473A8"/>
    <w:rsid w:val="00C55B67"/>
    <w:rsid w:val="00C93628"/>
    <w:rsid w:val="00CC5287"/>
    <w:rsid w:val="00CF6901"/>
    <w:rsid w:val="00D033F9"/>
    <w:rsid w:val="00D40C3F"/>
    <w:rsid w:val="00D86DF3"/>
    <w:rsid w:val="00DA1E0A"/>
    <w:rsid w:val="00DF138B"/>
    <w:rsid w:val="00E055BF"/>
    <w:rsid w:val="00E605BA"/>
    <w:rsid w:val="00E8413B"/>
    <w:rsid w:val="00EB234A"/>
    <w:rsid w:val="00EC6208"/>
    <w:rsid w:val="00ED27E9"/>
    <w:rsid w:val="00EE4F3E"/>
    <w:rsid w:val="00EF3B9C"/>
    <w:rsid w:val="00F304E8"/>
    <w:rsid w:val="00F407B8"/>
    <w:rsid w:val="00F6682E"/>
    <w:rsid w:val="00F6786C"/>
    <w:rsid w:val="00F87300"/>
    <w:rsid w:val="00F950E7"/>
    <w:rsid w:val="00FA0329"/>
    <w:rsid w:val="00FB1BDA"/>
    <w:rsid w:val="00FB7720"/>
    <w:rsid w:val="00FC5618"/>
    <w:rsid w:val="00FE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91B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2DE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A4B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C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330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081C7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1C7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81C73"/>
    <w:rPr>
      <w:vertAlign w:val="superscript"/>
    </w:rPr>
  </w:style>
  <w:style w:type="table" w:styleId="TableGrid">
    <w:name w:val="Table Grid"/>
    <w:basedOn w:val="TableNormal"/>
    <w:uiPriority w:val="59"/>
    <w:rsid w:val="008A5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2DE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A4B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C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330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081C7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1C7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81C73"/>
    <w:rPr>
      <w:vertAlign w:val="superscript"/>
    </w:rPr>
  </w:style>
  <w:style w:type="table" w:styleId="TableGrid">
    <w:name w:val="Table Grid"/>
    <w:basedOn w:val="TableNormal"/>
    <w:uiPriority w:val="59"/>
    <w:rsid w:val="008A5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5298">
                          <w:marLeft w:val="0"/>
                          <w:marRight w:val="4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9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William@sunnucks.co.uk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 22.17.54.dotm</Template>
  <TotalTime>557</TotalTime>
  <Pages>1</Pages>
  <Words>659</Words>
  <Characters>3178</Characters>
  <Application>Microsoft Macintosh Word</Application>
  <DocSecurity>0</DocSecurity>
  <Lines>138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Holmes</dc:creator>
  <cp:lastModifiedBy>William Sunnucks</cp:lastModifiedBy>
  <cp:revision>7</cp:revision>
  <cp:lastPrinted>2014-09-03T12:21:00Z</cp:lastPrinted>
  <dcterms:created xsi:type="dcterms:W3CDTF">2014-08-26T11:21:00Z</dcterms:created>
  <dcterms:modified xsi:type="dcterms:W3CDTF">2014-09-03T12:21:00Z</dcterms:modified>
</cp:coreProperties>
</file>